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קוביית צלילי הניקוד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זיהוי תנועות הניקוד וקריאת הברות ומילים מנוקדות (כיתות א׳–ב׳)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יסודי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https://kubiyot-lemida.sites.tab.bot/luach-nikud.html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אפשר לעבוד על הדף בתחנה, אחרי סבב גלגולים, או כשיעורי בית.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מקרא הקוביה: 1 – אַ – קָמָץ וּפַתָּח; 2 – אֶ – צֵירֵי וּסֶגּוֹל; 3 – אִי – חִירִיק; 4 – אוֹ – חוֹלָם; 5 – אוּ – שׁוּרוּק וְקֻבּוּץ; 6 – שְׁוָא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לוח המשימות והקוביה לקיפול – בעמוד הלוח באתר.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מיינו לטבלה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אַ (קמץ/פתח): יָד, גַּן   אִי (חיריק): עִיר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בחרו את התשובה הנכונה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ב – אוֹר   2) ב – סוּס   3) א – קמץ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גלגלו ובצעו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לפי הלוח   2) כנ״ל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כתיבה קצרה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המשימה בוצעה במלואה; משפטים שלמים; שימוש נכון במושגים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🔤 קוביית צלילי הניקוד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תרגלו את מה שעשיתם בתחנת הקוביות: זיהוי תנועות הניקוד וקריאת הברות ומילים מנוקדות (כיתות א׳–ב׳).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יָד  |  גַּן  |  עִיר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מיינו לטבלה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כתבו כל מילה בעמודה המתאימה.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עִיר  |  גַּן  |  יָד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אַ (קמץ/פתח)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אִי (חיריק)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בחרו את התשובה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באיזו מילה יש חולם?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עִיר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אוֹר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באיזו מילה יש צליל "אוּ"?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סֵפֶר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סוּס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מה הניקוד מתחת לב׳ במילה בָּא?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קמץ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חיריק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גלגלו ובצעו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גלגלו את הקוביה (קוביית נייר או הקוביה באתר) ובצעו את המשימה מהלוח.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גלגול 1: יצא המספר ___. המשימה (בעמודה 🟢 קוראים הברות):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גלגול 2: יצא המספר ___. המשימה (בעמודה 🟢 קוראים הברות):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כתיבה קצרה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בחרו משימה אחת מהלוח (קוביית צלילי הניקוד) וכתבו את התשובה המלאה כאן.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משימה אחת שעשיתי היום בקוביה: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משהו שעוד קשה לי: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הרגשתי בתחנה?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קוביית צלילי הניקוד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